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E4A" w:rsidRDefault="00CD5E4A">
      <w:r>
        <w:rPr>
          <w:rFonts w:hint="eastAsia"/>
        </w:rPr>
        <w:t>別記様式第18号</w:t>
      </w:r>
      <w:r>
        <w:t>(</w:t>
      </w:r>
      <w:r>
        <w:rPr>
          <w:rFonts w:hint="eastAsia"/>
        </w:rPr>
        <w:t>第17条関係</w:t>
      </w:r>
      <w:r>
        <w:t>)</w:t>
      </w:r>
    </w:p>
    <w:p w:rsidR="00CD5E4A" w:rsidRDefault="00CD5E4A">
      <w:pPr>
        <w:spacing w:before="120" w:after="120"/>
        <w:jc w:val="center"/>
        <w:rPr>
          <w:rFonts w:hint="eastAsia"/>
        </w:rPr>
      </w:pPr>
      <w:r>
        <w:rPr>
          <w:rFonts w:hint="eastAsia"/>
        </w:rPr>
        <w:t>水素ガスを</w:t>
      </w:r>
      <w:r w:rsidR="002E6C99">
        <w:rPr>
          <w:rFonts w:hint="eastAsia"/>
        </w:rPr>
        <w:t>充填</w:t>
      </w:r>
      <w:r>
        <w:rPr>
          <w:rFonts w:hint="eastAsia"/>
        </w:rPr>
        <w:t>する気球の設置届出書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284"/>
        <w:gridCol w:w="992"/>
        <w:gridCol w:w="850"/>
        <w:gridCol w:w="567"/>
        <w:gridCol w:w="142"/>
        <w:gridCol w:w="142"/>
        <w:gridCol w:w="425"/>
        <w:gridCol w:w="992"/>
        <w:gridCol w:w="1134"/>
        <w:gridCol w:w="142"/>
        <w:gridCol w:w="1559"/>
      </w:tblGrid>
      <w:tr w:rsidR="00CD5E4A">
        <w:tblPrEx>
          <w:tblCellMar>
            <w:top w:w="0" w:type="dxa"/>
            <w:bottom w:w="0" w:type="dxa"/>
          </w:tblCellMar>
        </w:tblPrEx>
        <w:trPr>
          <w:trHeight w:val="2080"/>
        </w:trPr>
        <w:tc>
          <w:tcPr>
            <w:tcW w:w="8505" w:type="dxa"/>
            <w:gridSpan w:val="14"/>
          </w:tcPr>
          <w:p w:rsidR="00CD5E4A" w:rsidRDefault="00CD5E4A">
            <w:pPr>
              <w:spacing w:before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CD5E4A" w:rsidRDefault="00CD5E4A">
            <w:r>
              <w:rPr>
                <w:rFonts w:hint="eastAsia"/>
              </w:rPr>
              <w:t xml:space="preserve">　塩谷広域行政組合消防長　様</w:t>
            </w:r>
          </w:p>
          <w:p w:rsidR="00CD5E4A" w:rsidRDefault="00CD5E4A">
            <w:pPr>
              <w:spacing w:before="180"/>
              <w:jc w:val="right"/>
              <w:rPr>
                <w:rFonts w:hint="eastAsia"/>
                <w:spacing w:val="106"/>
              </w:rPr>
            </w:pPr>
            <w:r>
              <w:rPr>
                <w:rFonts w:hint="eastAsia"/>
              </w:rPr>
              <w:t xml:space="preserve">届出者　　　　　　　　　　　　　　　</w:t>
            </w:r>
          </w:p>
          <w:p w:rsidR="00CD5E4A" w:rsidRDefault="00CD5E4A">
            <w:pPr>
              <w:spacing w:before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住所　　　　　　(電話　　　　　)　</w:t>
            </w:r>
          </w:p>
          <w:p w:rsidR="00CD5E4A" w:rsidRDefault="00CD5E4A">
            <w:pPr>
              <w:spacing w:before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氏名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</w:t>
            </w:r>
            <w:r w:rsidR="00AE657B" w:rsidRPr="00213647">
              <w:rPr>
                <w:rFonts w:hint="eastAsia"/>
                <w:u w:color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CD5E4A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276" w:type="dxa"/>
            <w:gridSpan w:val="3"/>
            <w:vMerge w:val="restart"/>
            <w:vAlign w:val="center"/>
          </w:tcPr>
          <w:p w:rsidR="00CD5E4A" w:rsidRDefault="00CD5E4A">
            <w:pPr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1276" w:type="dxa"/>
            <w:gridSpan w:val="2"/>
            <w:vAlign w:val="center"/>
          </w:tcPr>
          <w:p w:rsidR="00CD5E4A" w:rsidRDefault="00CD5E4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53" w:type="dxa"/>
            <w:gridSpan w:val="9"/>
            <w:vAlign w:val="center"/>
          </w:tcPr>
          <w:p w:rsidR="00CD5E4A" w:rsidRDefault="00CD5E4A">
            <w:pPr>
              <w:jc w:val="right"/>
            </w:pPr>
            <w:r>
              <w:rPr>
                <w:rFonts w:hint="eastAsia"/>
              </w:rPr>
              <w:t>電話　　　　番</w:t>
            </w:r>
          </w:p>
        </w:tc>
      </w:tr>
      <w:tr w:rsidR="00CD5E4A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276" w:type="dxa"/>
            <w:gridSpan w:val="3"/>
            <w:vMerge/>
            <w:vAlign w:val="center"/>
          </w:tcPr>
          <w:p w:rsidR="00CD5E4A" w:rsidRDefault="00CD5E4A">
            <w:pPr>
              <w:jc w:val="distribute"/>
            </w:pPr>
          </w:p>
        </w:tc>
        <w:tc>
          <w:tcPr>
            <w:tcW w:w="1276" w:type="dxa"/>
            <w:gridSpan w:val="2"/>
            <w:vAlign w:val="center"/>
          </w:tcPr>
          <w:p w:rsidR="00CD5E4A" w:rsidRDefault="00CD5E4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53" w:type="dxa"/>
            <w:gridSpan w:val="9"/>
          </w:tcPr>
          <w:p w:rsidR="00CD5E4A" w:rsidRDefault="00CD5E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D5E4A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2552" w:type="dxa"/>
            <w:gridSpan w:val="5"/>
            <w:vAlign w:val="center"/>
          </w:tcPr>
          <w:p w:rsidR="00CD5E4A" w:rsidRDefault="00CD5E4A">
            <w:pPr>
              <w:jc w:val="distribute"/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4252" w:type="dxa"/>
            <w:gridSpan w:val="7"/>
          </w:tcPr>
          <w:p w:rsidR="00CD5E4A" w:rsidRDefault="00CD5E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CD5E4A" w:rsidRDefault="00CD5E4A">
            <w:r>
              <w:rPr>
                <w:rFonts w:hint="eastAsia"/>
              </w:rPr>
              <w:t>他　　　　　名</w:t>
            </w:r>
          </w:p>
        </w:tc>
      </w:tr>
      <w:tr w:rsidR="00CD5E4A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276" w:type="dxa"/>
            <w:gridSpan w:val="3"/>
            <w:vMerge w:val="restart"/>
            <w:vAlign w:val="center"/>
          </w:tcPr>
          <w:p w:rsidR="00CD5E4A" w:rsidRDefault="00CD5E4A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1276" w:type="dxa"/>
            <w:gridSpan w:val="2"/>
            <w:vAlign w:val="center"/>
          </w:tcPr>
          <w:p w:rsidR="00CD5E4A" w:rsidRDefault="00CD5E4A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5953" w:type="dxa"/>
            <w:gridSpan w:val="9"/>
            <w:vAlign w:val="center"/>
          </w:tcPr>
          <w:p w:rsidR="00CD5E4A" w:rsidRDefault="00CD5E4A">
            <w:r>
              <w:rPr>
                <w:rFonts w:hint="eastAsia"/>
              </w:rPr>
              <w:t>自　　　　　　　　　至</w:t>
            </w:r>
          </w:p>
        </w:tc>
      </w:tr>
      <w:tr w:rsidR="00CD5E4A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276" w:type="dxa"/>
            <w:gridSpan w:val="3"/>
            <w:vMerge/>
            <w:vAlign w:val="center"/>
          </w:tcPr>
          <w:p w:rsidR="00CD5E4A" w:rsidRDefault="00CD5E4A">
            <w:pPr>
              <w:jc w:val="distribute"/>
            </w:pPr>
          </w:p>
        </w:tc>
        <w:tc>
          <w:tcPr>
            <w:tcW w:w="1276" w:type="dxa"/>
            <w:gridSpan w:val="2"/>
            <w:vAlign w:val="center"/>
          </w:tcPr>
          <w:p w:rsidR="00CD5E4A" w:rsidRDefault="00CD5E4A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5953" w:type="dxa"/>
            <w:gridSpan w:val="9"/>
            <w:vAlign w:val="center"/>
          </w:tcPr>
          <w:p w:rsidR="00CD5E4A" w:rsidRDefault="00CD5E4A">
            <w:r>
              <w:rPr>
                <w:rFonts w:hint="eastAsia"/>
              </w:rPr>
              <w:t>自　　　　　　　　　至</w:t>
            </w:r>
          </w:p>
        </w:tc>
      </w:tr>
      <w:tr w:rsidR="00CD5E4A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2552" w:type="dxa"/>
            <w:gridSpan w:val="5"/>
            <w:vAlign w:val="center"/>
          </w:tcPr>
          <w:p w:rsidR="00CD5E4A" w:rsidRDefault="00CD5E4A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5953" w:type="dxa"/>
            <w:gridSpan w:val="9"/>
          </w:tcPr>
          <w:p w:rsidR="00CD5E4A" w:rsidRDefault="00CD5E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D5E4A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276" w:type="dxa"/>
            <w:gridSpan w:val="3"/>
            <w:vMerge w:val="restart"/>
            <w:vAlign w:val="center"/>
          </w:tcPr>
          <w:p w:rsidR="00CD5E4A" w:rsidRDefault="00CD5E4A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276" w:type="dxa"/>
            <w:gridSpan w:val="2"/>
            <w:vAlign w:val="center"/>
          </w:tcPr>
          <w:p w:rsidR="00CD5E4A" w:rsidRDefault="00CD5E4A">
            <w:pPr>
              <w:jc w:val="distribute"/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5953" w:type="dxa"/>
            <w:gridSpan w:val="9"/>
          </w:tcPr>
          <w:p w:rsidR="00CD5E4A" w:rsidRDefault="00CD5E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D5E4A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276" w:type="dxa"/>
            <w:gridSpan w:val="3"/>
            <w:vMerge/>
            <w:vAlign w:val="center"/>
          </w:tcPr>
          <w:p w:rsidR="00CD5E4A" w:rsidRDefault="00CD5E4A">
            <w:pPr>
              <w:jc w:val="distribute"/>
            </w:pPr>
          </w:p>
        </w:tc>
        <w:tc>
          <w:tcPr>
            <w:tcW w:w="1276" w:type="dxa"/>
            <w:gridSpan w:val="2"/>
            <w:vAlign w:val="center"/>
          </w:tcPr>
          <w:p w:rsidR="00CD5E4A" w:rsidRDefault="00CD5E4A">
            <w:pPr>
              <w:jc w:val="distribute"/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850" w:type="dxa"/>
          </w:tcPr>
          <w:p w:rsidR="00CD5E4A" w:rsidRDefault="00CD5E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3"/>
            <w:vAlign w:val="center"/>
          </w:tcPr>
          <w:p w:rsidR="00CD5E4A" w:rsidRDefault="00CD5E4A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417" w:type="dxa"/>
            <w:gridSpan w:val="2"/>
          </w:tcPr>
          <w:p w:rsidR="00CD5E4A" w:rsidRDefault="00CD5E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CD5E4A" w:rsidRDefault="00CD5E4A">
            <w:pPr>
              <w:jc w:val="distribute"/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1559" w:type="dxa"/>
          </w:tcPr>
          <w:p w:rsidR="00CD5E4A" w:rsidRDefault="00CD5E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D5E4A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2552" w:type="dxa"/>
            <w:gridSpan w:val="5"/>
            <w:vMerge w:val="restart"/>
            <w:vAlign w:val="center"/>
          </w:tcPr>
          <w:p w:rsidR="00CD5E4A" w:rsidRDefault="002E6C99">
            <w:pPr>
              <w:jc w:val="distribute"/>
            </w:pPr>
            <w:r>
              <w:rPr>
                <w:rFonts w:hint="eastAsia"/>
              </w:rPr>
              <w:t>充填</w:t>
            </w:r>
            <w:r w:rsidR="00CD5E4A">
              <w:rPr>
                <w:rFonts w:hint="eastAsia"/>
              </w:rPr>
              <w:t>又は作業の方法</w:t>
            </w:r>
          </w:p>
        </w:tc>
        <w:tc>
          <w:tcPr>
            <w:tcW w:w="850" w:type="dxa"/>
            <w:vAlign w:val="center"/>
          </w:tcPr>
          <w:p w:rsidR="00CD5E4A" w:rsidRDefault="00CD5E4A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2268" w:type="dxa"/>
            <w:gridSpan w:val="5"/>
          </w:tcPr>
          <w:p w:rsidR="00CD5E4A" w:rsidRDefault="00CD5E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CD5E4A" w:rsidRDefault="00CD5E4A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559" w:type="dxa"/>
          </w:tcPr>
          <w:p w:rsidR="00CD5E4A" w:rsidRDefault="00CD5E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D5E4A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2552" w:type="dxa"/>
            <w:gridSpan w:val="5"/>
            <w:vMerge/>
            <w:vAlign w:val="center"/>
          </w:tcPr>
          <w:p w:rsidR="00CD5E4A" w:rsidRDefault="00CD5E4A">
            <w:pPr>
              <w:jc w:val="distribute"/>
            </w:pPr>
          </w:p>
        </w:tc>
        <w:tc>
          <w:tcPr>
            <w:tcW w:w="850" w:type="dxa"/>
            <w:vAlign w:val="center"/>
          </w:tcPr>
          <w:p w:rsidR="00CD5E4A" w:rsidRDefault="00CD5E4A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2268" w:type="dxa"/>
            <w:gridSpan w:val="5"/>
          </w:tcPr>
          <w:p w:rsidR="00CD5E4A" w:rsidRDefault="00CD5E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CD5E4A" w:rsidRDefault="00CD5E4A">
            <w:pPr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559" w:type="dxa"/>
          </w:tcPr>
          <w:p w:rsidR="00CD5E4A" w:rsidRDefault="00CD5E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D5E4A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426" w:type="dxa"/>
            <w:vMerge w:val="restart"/>
            <w:textDirection w:val="tbRlV"/>
            <w:vAlign w:val="center"/>
          </w:tcPr>
          <w:p w:rsidR="00CD5E4A" w:rsidRDefault="00CD5E4A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CD5E4A" w:rsidRDefault="00CD5E4A">
            <w:pPr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992" w:type="dxa"/>
            <w:vMerge w:val="restart"/>
            <w:vAlign w:val="center"/>
          </w:tcPr>
          <w:p w:rsidR="00CD5E4A" w:rsidRDefault="00CD5E4A">
            <w:pPr>
              <w:jc w:val="distribute"/>
            </w:pPr>
            <w:r>
              <w:rPr>
                <w:rFonts w:hint="eastAsia"/>
              </w:rPr>
              <w:t>型</w:t>
            </w:r>
          </w:p>
        </w:tc>
        <w:tc>
          <w:tcPr>
            <w:tcW w:w="1417" w:type="dxa"/>
            <w:gridSpan w:val="2"/>
            <w:vMerge w:val="restart"/>
          </w:tcPr>
          <w:p w:rsidR="00CD5E4A" w:rsidRDefault="00CD5E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  <w:vAlign w:val="center"/>
          </w:tcPr>
          <w:p w:rsidR="00CD5E4A" w:rsidRDefault="00CD5E4A">
            <w:pPr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992" w:type="dxa"/>
          </w:tcPr>
          <w:p w:rsidR="00CD5E4A" w:rsidRDefault="00CD5E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CD5E4A" w:rsidRDefault="00CD5E4A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559" w:type="dxa"/>
          </w:tcPr>
          <w:p w:rsidR="00CD5E4A" w:rsidRDefault="00CD5E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D5E4A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426" w:type="dxa"/>
            <w:vMerge/>
            <w:vAlign w:val="center"/>
          </w:tcPr>
          <w:p w:rsidR="00CD5E4A" w:rsidRDefault="00CD5E4A">
            <w:pPr>
              <w:jc w:val="distribute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CD5E4A" w:rsidRDefault="00CD5E4A">
            <w:pPr>
              <w:jc w:val="distribute"/>
            </w:pPr>
          </w:p>
        </w:tc>
        <w:tc>
          <w:tcPr>
            <w:tcW w:w="992" w:type="dxa"/>
            <w:vMerge/>
            <w:vAlign w:val="center"/>
          </w:tcPr>
          <w:p w:rsidR="00CD5E4A" w:rsidRDefault="00CD5E4A">
            <w:pPr>
              <w:jc w:val="distribute"/>
            </w:pPr>
          </w:p>
        </w:tc>
        <w:tc>
          <w:tcPr>
            <w:tcW w:w="1417" w:type="dxa"/>
            <w:gridSpan w:val="2"/>
            <w:vMerge/>
          </w:tcPr>
          <w:p w:rsidR="00CD5E4A" w:rsidRDefault="00CD5E4A"/>
        </w:tc>
        <w:tc>
          <w:tcPr>
            <w:tcW w:w="709" w:type="dxa"/>
            <w:gridSpan w:val="3"/>
            <w:vAlign w:val="center"/>
          </w:tcPr>
          <w:p w:rsidR="00CD5E4A" w:rsidRDefault="00CD5E4A">
            <w:pPr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992" w:type="dxa"/>
          </w:tcPr>
          <w:p w:rsidR="00CD5E4A" w:rsidRDefault="00CD5E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CD5E4A" w:rsidRDefault="00CD5E4A">
            <w:pPr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1559" w:type="dxa"/>
          </w:tcPr>
          <w:p w:rsidR="00CD5E4A" w:rsidRDefault="00CD5E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D5E4A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426" w:type="dxa"/>
            <w:vMerge/>
            <w:vAlign w:val="center"/>
          </w:tcPr>
          <w:p w:rsidR="00CD5E4A" w:rsidRDefault="00CD5E4A">
            <w:pPr>
              <w:jc w:val="distribute"/>
            </w:pPr>
          </w:p>
        </w:tc>
        <w:tc>
          <w:tcPr>
            <w:tcW w:w="2126" w:type="dxa"/>
            <w:gridSpan w:val="4"/>
            <w:vAlign w:val="center"/>
          </w:tcPr>
          <w:p w:rsidR="00CD5E4A" w:rsidRDefault="00CD5E4A">
            <w:pPr>
              <w:jc w:val="distribute"/>
            </w:pPr>
            <w:r>
              <w:rPr>
                <w:rFonts w:hint="eastAsia"/>
              </w:rPr>
              <w:t>掲揚綱</w:t>
            </w:r>
          </w:p>
        </w:tc>
        <w:tc>
          <w:tcPr>
            <w:tcW w:w="850" w:type="dxa"/>
            <w:vAlign w:val="center"/>
          </w:tcPr>
          <w:p w:rsidR="00CD5E4A" w:rsidRDefault="00CD5E4A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2268" w:type="dxa"/>
            <w:gridSpan w:val="5"/>
          </w:tcPr>
          <w:p w:rsidR="00CD5E4A" w:rsidRDefault="00CD5E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CD5E4A" w:rsidRDefault="00CD5E4A">
            <w:pPr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1559" w:type="dxa"/>
          </w:tcPr>
          <w:p w:rsidR="00CD5E4A" w:rsidRDefault="00CD5E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D5E4A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426" w:type="dxa"/>
            <w:vMerge/>
            <w:vAlign w:val="center"/>
          </w:tcPr>
          <w:p w:rsidR="00CD5E4A" w:rsidRDefault="00CD5E4A">
            <w:pPr>
              <w:jc w:val="distribute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CD5E4A" w:rsidRDefault="00CD5E4A">
            <w:pPr>
              <w:jc w:val="center"/>
            </w:pPr>
            <w:r>
              <w:rPr>
                <w:rFonts w:hint="eastAsia"/>
              </w:rPr>
              <w:t>電飾</w:t>
            </w:r>
          </w:p>
        </w:tc>
        <w:tc>
          <w:tcPr>
            <w:tcW w:w="1701" w:type="dxa"/>
            <w:gridSpan w:val="3"/>
            <w:vAlign w:val="center"/>
          </w:tcPr>
          <w:p w:rsidR="00CD5E4A" w:rsidRDefault="00CD5E4A">
            <w:pPr>
              <w:jc w:val="distribute"/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1417" w:type="dxa"/>
            <w:gridSpan w:val="2"/>
          </w:tcPr>
          <w:p w:rsidR="00CD5E4A" w:rsidRDefault="00CD5E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  <w:vAlign w:val="center"/>
          </w:tcPr>
          <w:p w:rsidR="00CD5E4A" w:rsidRDefault="00CD5E4A">
            <w:pPr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992" w:type="dxa"/>
          </w:tcPr>
          <w:p w:rsidR="00CD5E4A" w:rsidRDefault="00CD5E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CD5E4A" w:rsidRDefault="00CD5E4A">
            <w:pPr>
              <w:jc w:val="distribute"/>
            </w:pPr>
            <w:r>
              <w:rPr>
                <w:rFonts w:hint="eastAsia"/>
              </w:rPr>
              <w:t>配線の方法</w:t>
            </w:r>
          </w:p>
        </w:tc>
        <w:tc>
          <w:tcPr>
            <w:tcW w:w="1559" w:type="dxa"/>
            <w:vAlign w:val="center"/>
          </w:tcPr>
          <w:p w:rsidR="00CD5E4A" w:rsidRDefault="00CD5E4A">
            <w:pPr>
              <w:jc w:val="center"/>
            </w:pPr>
            <w:r>
              <w:rPr>
                <w:rFonts w:hint="eastAsia"/>
              </w:rPr>
              <w:t>直列・並列</w:t>
            </w:r>
          </w:p>
        </w:tc>
      </w:tr>
      <w:tr w:rsidR="00CD5E4A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426" w:type="dxa"/>
            <w:vMerge/>
            <w:vAlign w:val="center"/>
          </w:tcPr>
          <w:p w:rsidR="00CD5E4A" w:rsidRDefault="00CD5E4A">
            <w:pPr>
              <w:jc w:val="distribute"/>
            </w:pPr>
          </w:p>
        </w:tc>
        <w:tc>
          <w:tcPr>
            <w:tcW w:w="425" w:type="dxa"/>
            <w:vMerge/>
            <w:vAlign w:val="center"/>
          </w:tcPr>
          <w:p w:rsidR="00CD5E4A" w:rsidRDefault="00CD5E4A">
            <w:pPr>
              <w:jc w:val="distribute"/>
            </w:pPr>
          </w:p>
        </w:tc>
        <w:tc>
          <w:tcPr>
            <w:tcW w:w="1701" w:type="dxa"/>
            <w:gridSpan w:val="3"/>
            <w:vAlign w:val="center"/>
          </w:tcPr>
          <w:p w:rsidR="00CD5E4A" w:rsidRDefault="00CD5E4A">
            <w:pPr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3118" w:type="dxa"/>
            <w:gridSpan w:val="6"/>
          </w:tcPr>
          <w:p w:rsidR="00CD5E4A" w:rsidRDefault="00CD5E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CD5E4A" w:rsidRDefault="00CD5E4A">
            <w:pPr>
              <w:jc w:val="distribute"/>
            </w:pPr>
            <w:r>
              <w:rPr>
                <w:rFonts w:hint="eastAsia"/>
              </w:rPr>
              <w:t>断面積</w:t>
            </w:r>
          </w:p>
        </w:tc>
        <w:tc>
          <w:tcPr>
            <w:tcW w:w="1559" w:type="dxa"/>
          </w:tcPr>
          <w:p w:rsidR="00CD5E4A" w:rsidRDefault="00CD5E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D5E4A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2552" w:type="dxa"/>
            <w:gridSpan w:val="5"/>
            <w:vAlign w:val="center"/>
          </w:tcPr>
          <w:p w:rsidR="00CD5E4A" w:rsidRDefault="00CD5E4A">
            <w:pPr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3118" w:type="dxa"/>
            <w:gridSpan w:val="6"/>
          </w:tcPr>
          <w:p w:rsidR="00CD5E4A" w:rsidRDefault="00CD5E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D5E4A" w:rsidRDefault="00CD5E4A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1559" w:type="dxa"/>
            <w:vMerge w:val="restart"/>
          </w:tcPr>
          <w:p w:rsidR="00CD5E4A" w:rsidRDefault="00CD5E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D5E4A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851" w:type="dxa"/>
            <w:gridSpan w:val="2"/>
            <w:vMerge w:val="restart"/>
            <w:vAlign w:val="center"/>
          </w:tcPr>
          <w:p w:rsidR="00CD5E4A" w:rsidRDefault="00CD5E4A">
            <w:pPr>
              <w:jc w:val="distribute"/>
            </w:pPr>
            <w:r>
              <w:rPr>
                <w:rFonts w:hint="eastAsia"/>
                <w:spacing w:val="106"/>
              </w:rPr>
              <w:t>支</w:t>
            </w:r>
            <w:r>
              <w:rPr>
                <w:rFonts w:hint="eastAsia"/>
              </w:rPr>
              <w:t>持方式</w:t>
            </w:r>
          </w:p>
        </w:tc>
        <w:tc>
          <w:tcPr>
            <w:tcW w:w="1701" w:type="dxa"/>
            <w:gridSpan w:val="3"/>
            <w:vAlign w:val="center"/>
          </w:tcPr>
          <w:p w:rsidR="00CD5E4A" w:rsidRDefault="00CD5E4A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3118" w:type="dxa"/>
            <w:gridSpan w:val="6"/>
          </w:tcPr>
          <w:p w:rsidR="00CD5E4A" w:rsidRDefault="00CD5E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Merge/>
          </w:tcPr>
          <w:p w:rsidR="00CD5E4A" w:rsidRDefault="00CD5E4A"/>
        </w:tc>
        <w:tc>
          <w:tcPr>
            <w:tcW w:w="1559" w:type="dxa"/>
            <w:vMerge/>
          </w:tcPr>
          <w:p w:rsidR="00CD5E4A" w:rsidRDefault="00CD5E4A"/>
        </w:tc>
      </w:tr>
      <w:tr w:rsidR="00CD5E4A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851" w:type="dxa"/>
            <w:gridSpan w:val="2"/>
            <w:vMerge/>
            <w:vAlign w:val="center"/>
          </w:tcPr>
          <w:p w:rsidR="00CD5E4A" w:rsidRDefault="00CD5E4A">
            <w:pPr>
              <w:jc w:val="distribute"/>
            </w:pPr>
          </w:p>
        </w:tc>
        <w:tc>
          <w:tcPr>
            <w:tcW w:w="1701" w:type="dxa"/>
            <w:gridSpan w:val="3"/>
            <w:vAlign w:val="center"/>
          </w:tcPr>
          <w:p w:rsidR="00CD5E4A" w:rsidRDefault="00CD5E4A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3118" w:type="dxa"/>
            <w:gridSpan w:val="6"/>
          </w:tcPr>
          <w:p w:rsidR="00CD5E4A" w:rsidRDefault="00CD5E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Merge/>
          </w:tcPr>
          <w:p w:rsidR="00CD5E4A" w:rsidRDefault="00CD5E4A"/>
        </w:tc>
        <w:tc>
          <w:tcPr>
            <w:tcW w:w="1559" w:type="dxa"/>
            <w:vMerge/>
          </w:tcPr>
          <w:p w:rsidR="00CD5E4A" w:rsidRDefault="00CD5E4A"/>
        </w:tc>
      </w:tr>
      <w:tr w:rsidR="00CD5E4A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4111" w:type="dxa"/>
            <w:gridSpan w:val="8"/>
            <w:vAlign w:val="center"/>
          </w:tcPr>
          <w:p w:rsidR="00CD5E4A" w:rsidRDefault="00CD5E4A">
            <w:pPr>
              <w:jc w:val="center"/>
            </w:pPr>
            <w:r>
              <w:rPr>
                <w:rFonts w:hint="eastAsia"/>
              </w:rPr>
              <w:t>※　受付欄</w:t>
            </w:r>
          </w:p>
        </w:tc>
        <w:tc>
          <w:tcPr>
            <w:tcW w:w="4394" w:type="dxa"/>
            <w:gridSpan w:val="6"/>
            <w:vAlign w:val="center"/>
          </w:tcPr>
          <w:p w:rsidR="00CD5E4A" w:rsidRDefault="00CD5E4A">
            <w:pPr>
              <w:jc w:val="center"/>
            </w:pPr>
            <w:r>
              <w:rPr>
                <w:rFonts w:hint="eastAsia"/>
              </w:rPr>
              <w:t>※　経過欄</w:t>
            </w:r>
          </w:p>
        </w:tc>
      </w:tr>
      <w:tr w:rsidR="00CD5E4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111" w:type="dxa"/>
            <w:gridSpan w:val="8"/>
          </w:tcPr>
          <w:p w:rsidR="00CD5E4A" w:rsidRDefault="00CD5E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6"/>
          </w:tcPr>
          <w:p w:rsidR="00CD5E4A" w:rsidRDefault="00CD5E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D5E4A" w:rsidRDefault="00CD5E4A">
      <w:r>
        <w:rPr>
          <w:rFonts w:hint="eastAsia"/>
        </w:rPr>
        <w:t>備考</w:t>
      </w:r>
    </w:p>
    <w:p w:rsidR="00CD5E4A" w:rsidRDefault="00CD5E4A">
      <w:pPr>
        <w:ind w:left="312" w:hanging="312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この用紙の大きさは，日本産業規格</w:t>
      </w:r>
      <w:r>
        <w:t>A4</w:t>
      </w:r>
      <w:r>
        <w:rPr>
          <w:rFonts w:hint="eastAsia"/>
        </w:rPr>
        <w:t>とすること。</w:t>
      </w:r>
    </w:p>
    <w:p w:rsidR="00CD5E4A" w:rsidRDefault="00CD5E4A">
      <w:pPr>
        <w:ind w:left="312" w:hanging="312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法人にあっては，その名称，代表者氏名，主たる事務所の所在地を記入すること。</w:t>
      </w:r>
    </w:p>
    <w:p w:rsidR="00CD5E4A" w:rsidRDefault="00CD5E4A">
      <w:pPr>
        <w:ind w:left="312" w:hanging="312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※印欄は，記入しないこと。</w:t>
      </w:r>
    </w:p>
    <w:p w:rsidR="00CD5E4A" w:rsidRDefault="00CD5E4A">
      <w:pPr>
        <w:ind w:left="312" w:hanging="312"/>
        <w:rPr>
          <w:rFonts w:hint="eastAsia"/>
        </w:rPr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設置場所附近の見取図，気球の見取図及び電飾の配線図</w:t>
      </w:r>
      <w:r>
        <w:t>(</w:t>
      </w:r>
      <w:r>
        <w:rPr>
          <w:rFonts w:hint="eastAsia"/>
        </w:rPr>
        <w:t>電飾を付設するものに限る。</w:t>
      </w:r>
      <w:r>
        <w:t>)</w:t>
      </w:r>
      <w:r>
        <w:rPr>
          <w:rFonts w:hint="eastAsia"/>
        </w:rPr>
        <w:t>を添付すること。</w:t>
      </w:r>
    </w:p>
    <w:sectPr w:rsidR="00CD5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E25" w:rsidRDefault="00402E25">
      <w:r>
        <w:separator/>
      </w:r>
    </w:p>
  </w:endnote>
  <w:endnote w:type="continuationSeparator" w:id="0">
    <w:p w:rsidR="00402E25" w:rsidRDefault="0040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E4A" w:rsidRDefault="00CD5E4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5E4A" w:rsidRDefault="00CD5E4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E4A" w:rsidRDefault="00CD5E4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E4A" w:rsidRDefault="00CD5E4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E25" w:rsidRDefault="00402E25">
      <w:r>
        <w:separator/>
      </w:r>
    </w:p>
  </w:footnote>
  <w:footnote w:type="continuationSeparator" w:id="0">
    <w:p w:rsidR="00402E25" w:rsidRDefault="00402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E4A" w:rsidRDefault="00CD5E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E4A" w:rsidRDefault="00CD5E4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E4A" w:rsidRDefault="00CD5E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7B"/>
    <w:rsid w:val="00213647"/>
    <w:rsid w:val="002E6C99"/>
    <w:rsid w:val="00402E25"/>
    <w:rsid w:val="00AE657B"/>
    <w:rsid w:val="00CD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8E0631A8-ED74-4D3D-B73A-C2EDE221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別記様式第18号(第17条関係)</vt:lpstr>
    </vt:vector>
  </TitlesOfParts>
  <Manager/>
  <Company/>
  <LinksUpToDate>false</LinksUpToDate>
  <CharactersWithSpaces>581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篠原　拓郎</cp:lastModifiedBy>
  <cp:revision>2</cp:revision>
  <cp:lastPrinted>1601-01-01T00:00:00Z</cp:lastPrinted>
  <dcterms:created xsi:type="dcterms:W3CDTF">2021-06-10T00:40:00Z</dcterms:created>
  <dcterms:modified xsi:type="dcterms:W3CDTF">2021-06-10T00:40:00Z</dcterms:modified>
  <cp:category/>
</cp:coreProperties>
</file>